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008F" w14:textId="77777777" w:rsidR="003260AF" w:rsidRDefault="00000000">
      <w:pPr>
        <w:pStyle w:val="Ttulo"/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66974D08" w14:textId="77777777" w:rsidR="003260AF" w:rsidRDefault="00000000">
      <w:pPr>
        <w:spacing w:before="47"/>
        <w:ind w:left="291" w:right="291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202344TP35719HEAPA</w:t>
      </w:r>
    </w:p>
    <w:p w14:paraId="55731900" w14:textId="77777777" w:rsidR="003260AF" w:rsidRDefault="003260AF">
      <w:pPr>
        <w:pStyle w:val="Corpodetexto"/>
        <w:spacing w:before="4"/>
        <w:rPr>
          <w:rFonts w:ascii="Calibri Light"/>
          <w:sz w:val="26"/>
        </w:rPr>
      </w:pPr>
    </w:p>
    <w:p w14:paraId="3B9300D3" w14:textId="77777777" w:rsidR="003260AF" w:rsidRDefault="00000000">
      <w:pPr>
        <w:spacing w:line="259" w:lineRule="auto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119360BE" w14:textId="77777777" w:rsidR="003260AF" w:rsidRDefault="003260AF">
      <w:pPr>
        <w:pStyle w:val="Corpodetexto"/>
        <w:spacing w:before="3"/>
        <w:rPr>
          <w:rFonts w:ascii="Calibri Light"/>
          <w:sz w:val="18"/>
        </w:rPr>
      </w:pPr>
    </w:p>
    <w:p w14:paraId="5DF31471" w14:textId="77777777" w:rsidR="003260AF" w:rsidRDefault="00000000">
      <w:pPr>
        <w:pStyle w:val="Ttulo1"/>
        <w:ind w:right="290"/>
      </w:pPr>
      <w:r>
        <w:t>HEAPA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Aparecida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Goiânia</w:t>
      </w:r>
    </w:p>
    <w:p w14:paraId="51640E76" w14:textId="77777777" w:rsidR="003260AF" w:rsidRDefault="00000000">
      <w:pPr>
        <w:pStyle w:val="Corpodetexto"/>
        <w:spacing w:before="24"/>
        <w:ind w:left="291" w:right="290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068BB5CA" w14:textId="77777777" w:rsidR="003260AF" w:rsidRDefault="003260AF">
      <w:pPr>
        <w:pStyle w:val="Corpodetexto"/>
        <w:rPr>
          <w:sz w:val="20"/>
        </w:rPr>
      </w:pPr>
    </w:p>
    <w:p w14:paraId="38C9AF98" w14:textId="77777777" w:rsidR="003260AF" w:rsidRDefault="003260AF">
      <w:pPr>
        <w:pStyle w:val="Corpodetexto"/>
        <w:rPr>
          <w:sz w:val="20"/>
        </w:rPr>
      </w:pPr>
    </w:p>
    <w:p w14:paraId="2C623050" w14:textId="77777777" w:rsidR="003260AF" w:rsidRDefault="003260AF">
      <w:pPr>
        <w:pStyle w:val="Corpodetexto"/>
        <w:rPr>
          <w:sz w:val="20"/>
        </w:rPr>
      </w:pPr>
    </w:p>
    <w:p w14:paraId="4DE43B96" w14:textId="77777777" w:rsidR="003260AF" w:rsidRDefault="003260AF">
      <w:pPr>
        <w:pStyle w:val="Corpodetexto"/>
        <w:rPr>
          <w:sz w:val="20"/>
        </w:rPr>
      </w:pPr>
    </w:p>
    <w:p w14:paraId="47CED11E" w14:textId="77777777" w:rsidR="003260AF" w:rsidRDefault="003260AF">
      <w:pPr>
        <w:pStyle w:val="Corpodetexto"/>
        <w:rPr>
          <w:sz w:val="20"/>
        </w:rPr>
      </w:pPr>
    </w:p>
    <w:p w14:paraId="64394DC1" w14:textId="77777777" w:rsidR="003260AF" w:rsidRDefault="003260AF">
      <w:pPr>
        <w:pStyle w:val="Corpodetexto"/>
        <w:rPr>
          <w:sz w:val="20"/>
        </w:rPr>
      </w:pPr>
    </w:p>
    <w:p w14:paraId="0568C77F" w14:textId="77777777" w:rsidR="003260AF" w:rsidRDefault="003260AF">
      <w:pPr>
        <w:pStyle w:val="Corpodetexto"/>
        <w:rPr>
          <w:sz w:val="20"/>
        </w:rPr>
      </w:pPr>
    </w:p>
    <w:p w14:paraId="1FBA1992" w14:textId="77777777" w:rsidR="003260AF" w:rsidRDefault="003260AF">
      <w:pPr>
        <w:pStyle w:val="Corpodetexto"/>
        <w:rPr>
          <w:sz w:val="20"/>
        </w:rPr>
      </w:pPr>
    </w:p>
    <w:p w14:paraId="4173C5FD" w14:textId="77777777" w:rsidR="003260AF" w:rsidRDefault="003260AF">
      <w:pPr>
        <w:pStyle w:val="Corpodetexto"/>
        <w:spacing w:before="3"/>
        <w:rPr>
          <w:sz w:val="25"/>
        </w:rPr>
      </w:pPr>
    </w:p>
    <w:p w14:paraId="117F4D7C" w14:textId="77777777" w:rsidR="003260AF" w:rsidRDefault="00000000">
      <w:pPr>
        <w:pStyle w:val="Ttulo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5BCC47F7" w14:textId="77777777" w:rsidR="003260AF" w:rsidRDefault="00000000">
      <w:pPr>
        <w:tabs>
          <w:tab w:val="left" w:pos="4706"/>
        </w:tabs>
        <w:spacing w:before="149"/>
        <w:ind w:right="1195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RECEBIMENTO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4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2023</w:t>
      </w:r>
    </w:p>
    <w:p w14:paraId="46F1B83B" w14:textId="77777777" w:rsidR="003260AF" w:rsidRDefault="00000000">
      <w:pPr>
        <w:tabs>
          <w:tab w:val="left" w:pos="5138"/>
        </w:tabs>
        <w:spacing w:before="25"/>
        <w:ind w:right="114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19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abril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2023</w:t>
      </w:r>
    </w:p>
    <w:p w14:paraId="42357FAF" w14:textId="77777777" w:rsidR="003260AF" w:rsidRDefault="003260AF">
      <w:pPr>
        <w:pStyle w:val="Corpodetexto"/>
        <w:rPr>
          <w:b/>
          <w:sz w:val="20"/>
        </w:rPr>
      </w:pPr>
    </w:p>
    <w:p w14:paraId="197024A8" w14:textId="77777777" w:rsidR="003260AF" w:rsidRDefault="003260AF">
      <w:pPr>
        <w:pStyle w:val="Corpodetexto"/>
        <w:spacing w:before="8"/>
        <w:rPr>
          <w:b/>
          <w:sz w:val="22"/>
        </w:rPr>
      </w:pPr>
    </w:p>
    <w:p w14:paraId="7E3B10D4" w14:textId="77777777" w:rsidR="003260AF" w:rsidRDefault="00000000">
      <w:pPr>
        <w:pStyle w:val="Corpodetexto"/>
        <w:spacing w:before="60" w:line="264" w:lineRule="auto"/>
        <w:ind w:left="291" w:right="300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</w:p>
    <w:p w14:paraId="3B018004" w14:textId="77777777" w:rsidR="003260AF" w:rsidRDefault="00000000">
      <w:pPr>
        <w:pStyle w:val="Corpodetexto"/>
        <w:spacing w:before="3"/>
        <w:ind w:left="291" w:right="290"/>
        <w:jc w:val="center"/>
      </w:pPr>
      <w:r>
        <w:t>Av.</w:t>
      </w:r>
      <w:r>
        <w:rPr>
          <w:spacing w:val="5"/>
        </w:rPr>
        <w:t xml:space="preserve"> </w:t>
      </w:r>
      <w:r>
        <w:t>Diamante,</w:t>
      </w:r>
      <w:r>
        <w:rPr>
          <w:spacing w:val="5"/>
        </w:rPr>
        <w:t xml:space="preserve"> </w:t>
      </w:r>
      <w:r>
        <w:t>s/n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St.</w:t>
      </w:r>
      <w:r>
        <w:rPr>
          <w:spacing w:val="5"/>
        </w:rPr>
        <w:t xml:space="preserve"> </w:t>
      </w:r>
      <w:r>
        <w:t>Conde</w:t>
      </w:r>
      <w:r>
        <w:rPr>
          <w:spacing w:val="6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Arcos,</w:t>
      </w:r>
      <w:r>
        <w:rPr>
          <w:spacing w:val="6"/>
        </w:rPr>
        <w:t xml:space="preserve"> </w:t>
      </w:r>
      <w:r>
        <w:t>Aparecida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74.969-210</w:t>
      </w:r>
    </w:p>
    <w:p w14:paraId="4398DB9D" w14:textId="77777777" w:rsidR="003260AF" w:rsidRDefault="003260AF">
      <w:pPr>
        <w:pStyle w:val="Corpodetexto"/>
        <w:spacing w:before="4"/>
        <w:rPr>
          <w:sz w:val="25"/>
        </w:rPr>
      </w:pPr>
    </w:p>
    <w:p w14:paraId="5A2DFEC9" w14:textId="77777777" w:rsidR="003260AF" w:rsidRDefault="00000000">
      <w:pPr>
        <w:pStyle w:val="Corpodetexto"/>
        <w:spacing w:before="1"/>
        <w:ind w:left="291" w:right="299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t>solicitacaoservico@igh.org.br</w:t>
        </w:r>
      </w:hyperlink>
    </w:p>
    <w:p w14:paraId="31943C50" w14:textId="77777777" w:rsidR="003260AF" w:rsidRDefault="00000000">
      <w:pPr>
        <w:pStyle w:val="Corpodetexto"/>
        <w:spacing w:before="24" w:line="264" w:lineRule="auto"/>
        <w:ind w:left="291" w:right="301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4"/>
        </w:rPr>
        <w:t xml:space="preserve"> </w:t>
      </w:r>
      <w:r>
        <w:t>Nome</w:t>
      </w:r>
      <w:r>
        <w:rPr>
          <w:spacing w:val="4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4"/>
        </w:rPr>
        <w:t xml:space="preserve"> </w:t>
      </w:r>
      <w:r>
        <w:t>Pagamento</w:t>
      </w:r>
      <w:r>
        <w:rPr>
          <w:spacing w:val="6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14:paraId="1EDA93FE" w14:textId="77777777" w:rsidR="003260AF" w:rsidRDefault="003260AF">
      <w:pPr>
        <w:pStyle w:val="Corpodetexto"/>
        <w:rPr>
          <w:sz w:val="20"/>
        </w:rPr>
      </w:pPr>
    </w:p>
    <w:p w14:paraId="426C4353" w14:textId="77777777" w:rsidR="003260AF" w:rsidRDefault="003260AF">
      <w:pPr>
        <w:pStyle w:val="Corpodetexto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3260AF" w14:paraId="47C989C3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4E5FAF01" w14:textId="77777777" w:rsidR="003260AF" w:rsidRDefault="00000000">
            <w:pPr>
              <w:pStyle w:val="TableParagraph"/>
              <w:spacing w:before="3" w:line="237" w:lineRule="exact"/>
              <w:ind w:left="67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3260AF" w14:paraId="5C6A4211" w14:textId="77777777">
        <w:trPr>
          <w:trHeight w:val="1395"/>
        </w:trPr>
        <w:tc>
          <w:tcPr>
            <w:tcW w:w="9336" w:type="dxa"/>
          </w:tcPr>
          <w:p w14:paraId="19B6D3DC" w14:textId="77777777" w:rsidR="003260AF" w:rsidRDefault="003260AF">
            <w:pPr>
              <w:pStyle w:val="TableParagraph"/>
              <w:spacing w:before="11"/>
              <w:ind w:right="0"/>
              <w:jc w:val="left"/>
            </w:pPr>
          </w:p>
          <w:p w14:paraId="15EA667B" w14:textId="77777777" w:rsidR="003260AF" w:rsidRDefault="00000000">
            <w:pPr>
              <w:pStyle w:val="TableParagraph"/>
              <w:spacing w:line="264" w:lineRule="auto"/>
              <w:ind w:left="72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REALIZAÇÃO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-44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CULTURA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ANTIBIOGRAMA,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EXAMES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SOROLÓGICOS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HORMONAIS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DOS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INSUMOS.</w:t>
            </w:r>
          </w:p>
        </w:tc>
      </w:tr>
      <w:tr w:rsidR="003260AF" w14:paraId="7A167DEE" w14:textId="77777777">
        <w:trPr>
          <w:trHeight w:val="260"/>
        </w:trPr>
        <w:tc>
          <w:tcPr>
            <w:tcW w:w="9336" w:type="dxa"/>
          </w:tcPr>
          <w:p w14:paraId="737567A8" w14:textId="77777777" w:rsidR="003260AF" w:rsidRDefault="00000000">
            <w:pPr>
              <w:pStyle w:val="TableParagraph"/>
              <w:spacing w:line="241" w:lineRule="exact"/>
              <w:ind w:left="39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4BEA14DD" w14:textId="77777777" w:rsidR="003260AF" w:rsidRDefault="003260AF">
      <w:pPr>
        <w:pStyle w:val="Corpodetexto"/>
        <w:rPr>
          <w:sz w:val="20"/>
        </w:rPr>
      </w:pPr>
    </w:p>
    <w:p w14:paraId="6E2F306F" w14:textId="77777777" w:rsidR="003260AF" w:rsidRDefault="003260AF">
      <w:pPr>
        <w:pStyle w:val="Corpodetexto"/>
        <w:rPr>
          <w:sz w:val="20"/>
        </w:rPr>
      </w:pPr>
    </w:p>
    <w:p w14:paraId="2361FD79" w14:textId="77777777" w:rsidR="003260AF" w:rsidRDefault="003260AF">
      <w:pPr>
        <w:pStyle w:val="Corpodetexto"/>
        <w:spacing w:before="4"/>
        <w:rPr>
          <w:sz w:val="24"/>
        </w:rPr>
      </w:pPr>
    </w:p>
    <w:p w14:paraId="0145DB36" w14:textId="77777777" w:rsidR="003260AF" w:rsidRDefault="00000000">
      <w:pPr>
        <w:pStyle w:val="Corpodetexto"/>
        <w:spacing w:before="61" w:line="264" w:lineRule="auto"/>
        <w:ind w:left="16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6FF74855" w14:textId="77777777" w:rsidR="003260AF" w:rsidRDefault="003260AF">
      <w:pPr>
        <w:spacing w:line="264" w:lineRule="auto"/>
        <w:jc w:val="center"/>
        <w:sectPr w:rsidR="003260AF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7C9EDB0A" w14:textId="77777777" w:rsidR="003260AF" w:rsidRDefault="003260AF">
      <w:pPr>
        <w:pStyle w:val="Corpodetexto"/>
        <w:rPr>
          <w:sz w:val="14"/>
        </w:rPr>
      </w:pPr>
    </w:p>
    <w:p w14:paraId="3F421ED7" w14:textId="77777777" w:rsidR="003260AF" w:rsidRDefault="00000000">
      <w:pPr>
        <w:pStyle w:val="Corpodetexto"/>
        <w:rPr>
          <w:rFonts w:ascii="Arial MT"/>
          <w:sz w:val="20"/>
        </w:rPr>
      </w:pPr>
      <w:r>
        <w:br w:type="column"/>
      </w:r>
    </w:p>
    <w:p w14:paraId="66A5E596" w14:textId="77777777" w:rsidR="003260AF" w:rsidRDefault="003260AF">
      <w:pPr>
        <w:pStyle w:val="Corpodetexto"/>
        <w:spacing w:before="6"/>
        <w:rPr>
          <w:rFonts w:ascii="Arial MT"/>
          <w:sz w:val="28"/>
        </w:rPr>
      </w:pPr>
    </w:p>
    <w:p w14:paraId="05659046" w14:textId="77777777" w:rsidR="003260AF" w:rsidRDefault="00000000">
      <w:pPr>
        <w:pStyle w:val="Corpodetexto"/>
        <w:ind w:left="1065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GO</w:t>
      </w:r>
    </w:p>
    <w:p w14:paraId="245C8CAC" w14:textId="77777777" w:rsidR="003260AF" w:rsidRDefault="00000000">
      <w:pPr>
        <w:pStyle w:val="Corpodetexto"/>
        <w:rPr>
          <w:sz w:val="20"/>
        </w:rPr>
      </w:pPr>
      <w:r>
        <w:br w:type="column"/>
      </w:r>
    </w:p>
    <w:p w14:paraId="0D8D61A7" w14:textId="77777777" w:rsidR="003260AF" w:rsidRDefault="003260AF">
      <w:pPr>
        <w:pStyle w:val="Corpodetexto"/>
        <w:spacing w:before="11"/>
        <w:rPr>
          <w:sz w:val="24"/>
        </w:rPr>
      </w:pPr>
    </w:p>
    <w:p w14:paraId="03E7FBDE" w14:textId="77777777" w:rsidR="003260AF" w:rsidRDefault="00000000">
      <w:pPr>
        <w:pStyle w:val="Corpodetexto"/>
        <w:ind w:left="372"/>
      </w:pPr>
      <w:r>
        <w:t>4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abril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2023</w:t>
      </w:r>
    </w:p>
    <w:sectPr w:rsidR="003260AF">
      <w:type w:val="continuous"/>
      <w:pgSz w:w="11900" w:h="16840"/>
      <w:pgMar w:top="1140" w:right="1160" w:bottom="280" w:left="1160" w:header="720" w:footer="720" w:gutter="0"/>
      <w:cols w:num="3" w:space="720" w:equalWidth="0">
        <w:col w:w="3138" w:space="40"/>
        <w:col w:w="2165" w:space="39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0AF"/>
    <w:rsid w:val="003260AF"/>
    <w:rsid w:val="00F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F7F6"/>
  <w15:docId w15:val="{34736290-BB58-411E-9273-0E209E7B0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91" w:right="289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291" w:right="281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right="4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35719_TOMADA DE PREÇO 202344TP35719HEAPA</dc:title>
  <dc:creator>wagner.moura</dc:creator>
  <cp:keywords>()</cp:keywords>
  <cp:lastModifiedBy>Compras</cp:lastModifiedBy>
  <cp:revision>3</cp:revision>
  <dcterms:created xsi:type="dcterms:W3CDTF">2023-04-26T14:10:00Z</dcterms:created>
  <dcterms:modified xsi:type="dcterms:W3CDTF">2023-04-26T14:11:00Z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