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2CF" w:rsidRDefault="001164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F72CF" w:rsidRDefault="001164D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F72CF" w:rsidRDefault="001164DF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20221711TP31915HEMU</w:t>
      </w:r>
    </w:p>
    <w:p w:rsidR="00CF72CF" w:rsidRDefault="001164DF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F72CF" w:rsidRDefault="001164DF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CF72CF" w:rsidRDefault="001164DF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insumos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1"/>
          <w:sz w:val="24"/>
        </w:rPr>
        <w:t xml:space="preserve"> da</w:t>
      </w:r>
    </w:p>
    <w:p w:rsidR="00CF72CF" w:rsidRDefault="001164DF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Mulher,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CF72CF" w:rsidRDefault="001164DF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F72CF" w:rsidRDefault="001164DF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CF72CF" w:rsidRDefault="001164DF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CF72CF" w:rsidRDefault="001164DF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F72CF" w:rsidRDefault="001164D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CF72CF" w:rsidRDefault="001164D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solicitado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F72CF" w:rsidRDefault="001164DF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F72CF" w:rsidRDefault="001164D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F72CF" w:rsidRDefault="001164DF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CF72CF" w:rsidRDefault="001164DF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F72CF" w:rsidRDefault="001164DF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F72CF" w:rsidRDefault="001164DF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F72CF" w:rsidRDefault="001164DF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CF72CF" w:rsidRDefault="001164DF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F72CF" w:rsidRDefault="001164DF">
      <w:pPr>
        <w:framePr w:w="3388" w:wrap="auto" w:hAnchor="text" w:x="4664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CF72CF" w:rsidRDefault="001164DF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F72CF" w:rsidRDefault="001164DF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CF72CF" w:rsidRDefault="001164DF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1915/2022</w:t>
      </w:r>
    </w:p>
    <w:p w:rsidR="00CF72CF" w:rsidRDefault="001164DF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F72CF" w:rsidRDefault="001164DF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F72CF" w:rsidRDefault="001164DF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gramStart"/>
      <w:r>
        <w:rPr>
          <w:rFonts w:ascii="Calibri"/>
          <w:color w:val="000000"/>
        </w:rPr>
        <w:t>consulta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F72CF" w:rsidRDefault="001164DF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CF72CF" w:rsidRDefault="001164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F72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C89F98-3353-4614-9910-7CF4504356C9}"/>
    <w:embedBold r:id="rId2" w:fontKey="{D49F92FE-2312-44EF-BEBB-256579092C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AE72F2-B428-45AA-A515-99D32A9424F5}"/>
    <w:embedBold r:id="rId4" w:fontKey="{07B631AA-9A7E-489B-9551-18FD22785F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1D963A-4503-443F-A1D8-6F9C290DD4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B6A1AB6-F81B-4C56-BD91-72969A1658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64DF"/>
    <w:rsid w:val="00B06B85"/>
    <w:rsid w:val="00BA5B2D"/>
    <w:rsid w:val="00CF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8533587-51E7-4BDE-B95C-91B0D6B7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2023-05-26T13:42:00Z</dcterms:modified>
</cp:coreProperties>
</file>