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901" w:rsidRDefault="00BC1D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10901" w:rsidRDefault="00BC1D14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510901" w:rsidRDefault="00BC1D14">
      <w:pPr>
        <w:framePr w:w="2305" w:wrap="auto" w:hAnchor="text" w:x="450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Nº20220703M011HMI</w:t>
      </w:r>
    </w:p>
    <w:p w:rsidR="00510901" w:rsidRDefault="00BC1D14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510901" w:rsidRDefault="00BC1D1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10901" w:rsidRDefault="00BC1D1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510901" w:rsidRDefault="00BC1D1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510901" w:rsidRDefault="00BC1D14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LABORATORIO</w:t>
      </w:r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07/03/2022</w:t>
      </w:r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11/03/2022</w:t>
      </w:r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</w:t>
      </w:r>
      <w:r>
        <w:rPr>
          <w:rFonts w:ascii="Calibri"/>
          <w:color w:val="000000"/>
        </w:rPr>
        <w:t>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510901" w:rsidRDefault="00BC1D1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10901" w:rsidRDefault="00BC1D14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10901" w:rsidRDefault="00BC1D14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10901" w:rsidRDefault="00BC1D14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208951651</w:t>
      </w:r>
    </w:p>
    <w:p w:rsidR="00510901" w:rsidRDefault="00BC1D14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15041/2022</w:t>
      </w:r>
    </w:p>
    <w:p w:rsidR="00510901" w:rsidRDefault="005109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109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A7EEF6-93BB-4408-A120-12357B50CE82}"/>
    <w:embedBold r:id="rId2" w:fontKey="{AA713137-47C6-46D3-84C0-4FE0EEEF86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AF803D-87DD-41E1-87AF-79BF149D798B}"/>
    <w:embedBold r:id="rId4" w:fontKey="{26F4B465-72B0-48D2-B091-6B85F7F196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D65B67-7194-4056-A408-6C92C24F5F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0B73023-C06A-49F2-A7AD-C71A8C1BF1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10901"/>
    <w:rsid w:val="00B06B85"/>
    <w:rsid w:val="00BA5B2D"/>
    <w:rsid w:val="00B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3ACF675-BF08-4E95-A109-AEE75B132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2023-06-03T16:31:00Z</dcterms:modified>
</cp:coreProperties>
</file>